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0C50" w14:textId="77777777" w:rsidR="004257EA" w:rsidRDefault="004257EA">
      <w:pPr>
        <w:rPr>
          <w:rFonts w:ascii="Calibri" w:eastAsia="Calibri" w:hAnsi="Calibri" w:cs="Calibri"/>
        </w:rPr>
      </w:pPr>
    </w:p>
    <w:p w14:paraId="5A77560B" w14:textId="77777777" w:rsidR="004257EA" w:rsidRDefault="004257EA">
      <w:pPr>
        <w:rPr>
          <w:rFonts w:ascii="Calibri" w:eastAsia="Calibri" w:hAnsi="Calibri" w:cs="Calibri"/>
        </w:rPr>
      </w:pPr>
    </w:p>
    <w:p w14:paraId="2F2CBCF0" w14:textId="77777777" w:rsidR="004257EA" w:rsidRDefault="004257EA">
      <w:pPr>
        <w:rPr>
          <w:rFonts w:ascii="Calibri" w:eastAsia="Calibri" w:hAnsi="Calibri" w:cs="Calibri"/>
        </w:rPr>
      </w:pPr>
    </w:p>
    <w:p w14:paraId="62590DF7" w14:textId="77777777" w:rsidR="004257EA" w:rsidRDefault="004257EA">
      <w:pPr>
        <w:rPr>
          <w:rFonts w:ascii="Calibri" w:eastAsia="Calibri" w:hAnsi="Calibri" w:cs="Calibri"/>
        </w:rPr>
      </w:pPr>
    </w:p>
    <w:p w14:paraId="0D79A136" w14:textId="00CE34EA" w:rsidR="004257EA" w:rsidRDefault="009A11C9">
      <w:pPr>
        <w:spacing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ACLARACION </w:t>
      </w:r>
      <w:r w:rsidR="00176C80">
        <w:rPr>
          <w:rFonts w:ascii="Calibri" w:eastAsia="Calibri" w:hAnsi="Calibri" w:cs="Calibri"/>
          <w:b/>
          <w:bCs/>
          <w:sz w:val="36"/>
          <w:szCs w:val="36"/>
        </w:rPr>
        <w:t>PROGRAMA ESPECIAL</w:t>
      </w:r>
    </w:p>
    <w:p w14:paraId="0E2A5E5A" w14:textId="77777777" w:rsidR="004257EA" w:rsidRDefault="00176C80">
      <w:pPr>
        <w:spacing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DE CREACIÓN Y FORTALECIMIENTO</w:t>
      </w:r>
    </w:p>
    <w:p w14:paraId="0A724BFC" w14:textId="77777777" w:rsidR="004257EA" w:rsidRDefault="00176C80">
      <w:pPr>
        <w:spacing w:after="48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DE COOPERATIVAS CULTURALES</w:t>
      </w:r>
    </w:p>
    <w:p w14:paraId="5DD9B93E" w14:textId="77777777" w:rsidR="004257EA" w:rsidRDefault="00176C80">
      <w:pPr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Bases Modalidad Creación y Fortalecimiento</w:t>
      </w:r>
    </w:p>
    <w:p w14:paraId="04A4704B" w14:textId="77777777" w:rsidR="004257EA" w:rsidRDefault="00176C80">
      <w:pPr>
        <w:spacing w:before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Nacional · 2026</w:t>
      </w:r>
    </w:p>
    <w:p w14:paraId="3374AEE2" w14:textId="77777777" w:rsidR="004257EA" w:rsidRDefault="004257EA">
      <w:pPr>
        <w:rPr>
          <w:rFonts w:ascii="Calibri" w:eastAsia="Calibri" w:hAnsi="Calibri" w:cs="Calibri"/>
        </w:rPr>
      </w:pPr>
    </w:p>
    <w:p w14:paraId="1E65F270" w14:textId="77777777" w:rsidR="004257EA" w:rsidRDefault="004257EA">
      <w:pPr>
        <w:rPr>
          <w:rFonts w:ascii="Calibri" w:eastAsia="Calibri" w:hAnsi="Calibri" w:cs="Calibri"/>
        </w:rPr>
      </w:pPr>
    </w:p>
    <w:p w14:paraId="48128077" w14:textId="77777777" w:rsidR="004257EA" w:rsidRDefault="00176C80">
      <w:pPr>
        <w:jc w:val="center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Sercotec  |</w:t>
      </w:r>
      <w:proofErr w:type="gramEnd"/>
      <w:r>
        <w:rPr>
          <w:rFonts w:ascii="Calibri" w:eastAsia="Calibri" w:hAnsi="Calibri" w:cs="Calibri"/>
        </w:rPr>
        <w:t xml:space="preserve">  Ministerio de las Culturas, las Artes y el Patrimonio</w:t>
      </w:r>
    </w:p>
    <w:p w14:paraId="08D71D8A" w14:textId="77777777" w:rsidR="004257EA" w:rsidRDefault="00176C80">
      <w:pPr>
        <w:rPr>
          <w:rFonts w:ascii="Calibri" w:eastAsia="Calibri" w:hAnsi="Calibri" w:cs="Calibri"/>
        </w:rPr>
      </w:pPr>
      <w:r>
        <w:br w:type="page"/>
      </w:r>
    </w:p>
    <w:p w14:paraId="4F2BFD37" w14:textId="77777777" w:rsidR="004257EA" w:rsidRDefault="004257EA">
      <w:pPr>
        <w:pStyle w:val="Ttulo1"/>
        <w:rPr>
          <w:rFonts w:ascii="Calibri" w:eastAsia="Calibri" w:hAnsi="Calibri" w:cs="Calibri"/>
          <w:color w:val="000000"/>
        </w:rPr>
      </w:pPr>
    </w:p>
    <w:p w14:paraId="16F7A0EA" w14:textId="77777777" w:rsidR="004257EA" w:rsidRDefault="00176C80">
      <w:pPr>
        <w:pStyle w:val="Ttulo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6. ¿Qué financia el Programa?</w:t>
      </w:r>
    </w:p>
    <w:p w14:paraId="0DEE943C" w14:textId="77777777" w:rsidR="009A11C9" w:rsidRDefault="009A11C9" w:rsidP="009A11C9"/>
    <w:p w14:paraId="28D4FB9D" w14:textId="6B0FCE1E" w:rsidR="009A11C9" w:rsidRDefault="009A11C9" w:rsidP="009A11C9">
      <w:r>
        <w:t>Donde dice:</w:t>
      </w:r>
    </w:p>
    <w:p w14:paraId="77F00C98" w14:textId="77777777" w:rsidR="00FA395D" w:rsidRPr="00FA395D" w:rsidRDefault="00FA395D" w:rsidP="00FA395D">
      <w:pPr>
        <w:rPr>
          <w:b/>
          <w:bCs/>
        </w:rPr>
      </w:pPr>
      <w:r w:rsidRPr="00FA395D">
        <w:rPr>
          <w:b/>
          <w:bCs/>
        </w:rPr>
        <w:t>7.1 Plazos de Postulación</w:t>
      </w:r>
    </w:p>
    <w:p w14:paraId="4F200F44" w14:textId="77777777" w:rsidR="00FA395D" w:rsidRPr="00FA395D" w:rsidRDefault="00FA395D" w:rsidP="00FA395D"/>
    <w:tbl>
      <w:tblPr>
        <w:tblW w:w="7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0"/>
        <w:gridCol w:w="2200"/>
        <w:gridCol w:w="1826"/>
      </w:tblGrid>
      <w:tr w:rsidR="00FA395D" w:rsidRPr="00FA395D" w14:paraId="7AE80003" w14:textId="77777777" w:rsidTr="00557F71"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67AD9" w14:textId="77777777" w:rsidR="00FA395D" w:rsidRPr="00FA395D" w:rsidRDefault="00FA395D" w:rsidP="00FA395D">
            <w:r w:rsidRPr="00FA395D">
              <w:rPr>
                <w:b/>
                <w:bCs/>
              </w:rPr>
              <w:t>Evento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393D3" w14:textId="77777777" w:rsidR="00FA395D" w:rsidRPr="00FA395D" w:rsidRDefault="00FA395D" w:rsidP="00FA395D">
            <w:r w:rsidRPr="00FA395D">
              <w:rPr>
                <w:b/>
                <w:bCs/>
              </w:rPr>
              <w:t>Fecha</w:t>
            </w:r>
          </w:p>
        </w:tc>
        <w:tc>
          <w:tcPr>
            <w:tcW w:w="1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DAD9F3" w14:textId="77777777" w:rsidR="00FA395D" w:rsidRPr="00FA395D" w:rsidRDefault="00FA395D" w:rsidP="00FA395D">
            <w:r w:rsidRPr="00FA395D">
              <w:rPr>
                <w:b/>
                <w:bCs/>
              </w:rPr>
              <w:t>Hora</w:t>
            </w:r>
          </w:p>
        </w:tc>
      </w:tr>
      <w:tr w:rsidR="00FA395D" w:rsidRPr="00FA395D" w14:paraId="1E787778" w14:textId="77777777" w:rsidTr="00557F71"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570E5" w14:textId="77777777" w:rsidR="00FA395D" w:rsidRPr="00FA395D" w:rsidRDefault="00FA395D" w:rsidP="00FA395D">
            <w:r w:rsidRPr="00FA395D">
              <w:t>Inicio de Postulación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8DA22" w14:textId="77777777" w:rsidR="00FA395D" w:rsidRPr="00FA395D" w:rsidRDefault="00FA395D" w:rsidP="00FA395D">
            <w:r w:rsidRPr="00FA395D">
              <w:t xml:space="preserve">30 </w:t>
            </w:r>
            <w:proofErr w:type="gramStart"/>
            <w:r w:rsidRPr="00FA395D">
              <w:t>Junio</w:t>
            </w:r>
            <w:proofErr w:type="gramEnd"/>
            <w:r w:rsidRPr="00FA395D">
              <w:t xml:space="preserve"> 2026</w:t>
            </w:r>
          </w:p>
        </w:tc>
        <w:tc>
          <w:tcPr>
            <w:tcW w:w="1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51521" w14:textId="77777777" w:rsidR="00FA395D" w:rsidRPr="00FA395D" w:rsidRDefault="00FA395D" w:rsidP="00FA395D">
            <w:r w:rsidRPr="00FA395D">
              <w:t xml:space="preserve">15:00 </w:t>
            </w:r>
            <w:proofErr w:type="spellStart"/>
            <w:r w:rsidRPr="00FA395D">
              <w:t>hrs</w:t>
            </w:r>
            <w:proofErr w:type="spellEnd"/>
            <w:r w:rsidRPr="00FA395D">
              <w:t>.</w:t>
            </w:r>
          </w:p>
        </w:tc>
      </w:tr>
      <w:tr w:rsidR="00FA395D" w:rsidRPr="00FA395D" w14:paraId="0625EA2D" w14:textId="77777777" w:rsidTr="00557F71"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C0054" w14:textId="77777777" w:rsidR="00FA395D" w:rsidRPr="00FA395D" w:rsidRDefault="00FA395D" w:rsidP="00FA395D">
            <w:r w:rsidRPr="00FA395D">
              <w:t>Cierre de Postulación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53FCD" w14:textId="77777777" w:rsidR="00FA395D" w:rsidRPr="00FA395D" w:rsidRDefault="00FA395D" w:rsidP="00FA395D">
            <w:r w:rsidRPr="00FA395D">
              <w:t>30 Julio 2026</w:t>
            </w:r>
          </w:p>
        </w:tc>
        <w:tc>
          <w:tcPr>
            <w:tcW w:w="1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D7888" w14:textId="77777777" w:rsidR="00FA395D" w:rsidRPr="00FA395D" w:rsidRDefault="00FA395D" w:rsidP="00FA395D">
            <w:r w:rsidRPr="00FA395D">
              <w:t xml:space="preserve">15:00 </w:t>
            </w:r>
            <w:proofErr w:type="spellStart"/>
            <w:r w:rsidRPr="00FA395D">
              <w:t>hrs</w:t>
            </w:r>
            <w:proofErr w:type="spellEnd"/>
            <w:r w:rsidRPr="00FA395D">
              <w:t>.</w:t>
            </w:r>
          </w:p>
        </w:tc>
      </w:tr>
    </w:tbl>
    <w:p w14:paraId="7795820F" w14:textId="77777777" w:rsidR="00FA395D" w:rsidRPr="00FA395D" w:rsidRDefault="00FA395D" w:rsidP="00FA395D"/>
    <w:p w14:paraId="79010799" w14:textId="77777777" w:rsidR="00FA395D" w:rsidRPr="009A11C9" w:rsidRDefault="00FA395D" w:rsidP="009A11C9"/>
    <w:p w14:paraId="034C6625" w14:textId="77777777" w:rsidR="009A11C9" w:rsidRPr="009A11C9" w:rsidRDefault="009A11C9" w:rsidP="009A11C9">
      <w:pPr>
        <w:spacing w:after="120"/>
        <w:rPr>
          <w:rFonts w:ascii="Calibri" w:eastAsia="Times New Roman" w:hAnsi="Calibri" w:cs="Calibri"/>
        </w:rPr>
      </w:pPr>
    </w:p>
    <w:p w14:paraId="1F756EDE" w14:textId="0CCFEAEA" w:rsidR="009A11C9" w:rsidRDefault="009A11C9" w:rsidP="009A11C9">
      <w:pPr>
        <w:rPr>
          <w:b/>
          <w:bCs/>
        </w:rPr>
      </w:pPr>
      <w:r w:rsidRPr="009A11C9">
        <w:rPr>
          <w:b/>
          <w:bCs/>
        </w:rPr>
        <w:t>Debe decir</w:t>
      </w:r>
      <w:r>
        <w:rPr>
          <w:b/>
          <w:bCs/>
        </w:rPr>
        <w:t>:</w:t>
      </w:r>
    </w:p>
    <w:p w14:paraId="111BAF56" w14:textId="77777777" w:rsidR="00FA395D" w:rsidRPr="00FA395D" w:rsidRDefault="00FA395D" w:rsidP="00FA395D">
      <w:pPr>
        <w:rPr>
          <w:b/>
          <w:bCs/>
        </w:rPr>
      </w:pPr>
      <w:r w:rsidRPr="00FA395D">
        <w:rPr>
          <w:b/>
          <w:bCs/>
        </w:rPr>
        <w:t>7.1 Plazos de Postulación</w:t>
      </w:r>
    </w:p>
    <w:p w14:paraId="6E2242BE" w14:textId="77777777" w:rsidR="00FA395D" w:rsidRPr="00FA395D" w:rsidRDefault="00FA395D" w:rsidP="00FA395D">
      <w:pPr>
        <w:rPr>
          <w:b/>
          <w:bCs/>
        </w:rPr>
      </w:pPr>
    </w:p>
    <w:tbl>
      <w:tblPr>
        <w:tblW w:w="7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0"/>
        <w:gridCol w:w="2200"/>
        <w:gridCol w:w="1826"/>
      </w:tblGrid>
      <w:tr w:rsidR="00FA395D" w:rsidRPr="00FA395D" w14:paraId="41DA6329" w14:textId="77777777" w:rsidTr="00557F71"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75E52" w14:textId="77777777" w:rsidR="00FA395D" w:rsidRPr="00FA395D" w:rsidRDefault="00FA395D" w:rsidP="00FA395D">
            <w:pPr>
              <w:rPr>
                <w:b/>
                <w:bCs/>
              </w:rPr>
            </w:pPr>
            <w:r w:rsidRPr="00FA395D">
              <w:rPr>
                <w:b/>
                <w:bCs/>
              </w:rPr>
              <w:t>Evento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A4DD4" w14:textId="77777777" w:rsidR="00FA395D" w:rsidRPr="00FA395D" w:rsidRDefault="00FA395D" w:rsidP="00FA395D">
            <w:pPr>
              <w:rPr>
                <w:b/>
                <w:bCs/>
              </w:rPr>
            </w:pPr>
            <w:r w:rsidRPr="00FA395D">
              <w:rPr>
                <w:b/>
                <w:bCs/>
              </w:rPr>
              <w:t>Fecha</w:t>
            </w:r>
          </w:p>
        </w:tc>
        <w:tc>
          <w:tcPr>
            <w:tcW w:w="1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86FEA" w14:textId="77777777" w:rsidR="00FA395D" w:rsidRPr="00FA395D" w:rsidRDefault="00FA395D" w:rsidP="00FA395D">
            <w:pPr>
              <w:rPr>
                <w:b/>
                <w:bCs/>
              </w:rPr>
            </w:pPr>
            <w:r w:rsidRPr="00FA395D">
              <w:rPr>
                <w:b/>
                <w:bCs/>
              </w:rPr>
              <w:t>Hora</w:t>
            </w:r>
          </w:p>
        </w:tc>
      </w:tr>
      <w:tr w:rsidR="00FA395D" w:rsidRPr="00FA395D" w14:paraId="1A3261D3" w14:textId="77777777" w:rsidTr="00557F71"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AFF2C" w14:textId="77777777" w:rsidR="00FA395D" w:rsidRPr="009E72DC" w:rsidRDefault="00FA395D" w:rsidP="00FA395D">
            <w:r w:rsidRPr="009E72DC">
              <w:t>Inicio de Postulación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C2EAD" w14:textId="77777777" w:rsidR="00FA395D" w:rsidRPr="009E72DC" w:rsidRDefault="00FA395D" w:rsidP="00FA395D">
            <w:r w:rsidRPr="009E72DC">
              <w:t xml:space="preserve">30 </w:t>
            </w:r>
            <w:proofErr w:type="gramStart"/>
            <w:r w:rsidRPr="009E72DC">
              <w:t>Junio</w:t>
            </w:r>
            <w:proofErr w:type="gramEnd"/>
            <w:r w:rsidRPr="009E72DC">
              <w:t xml:space="preserve"> 2026</w:t>
            </w:r>
          </w:p>
        </w:tc>
        <w:tc>
          <w:tcPr>
            <w:tcW w:w="1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5767B6" w14:textId="77777777" w:rsidR="00FA395D" w:rsidRPr="009E72DC" w:rsidRDefault="00FA395D" w:rsidP="00FA395D">
            <w:r w:rsidRPr="009E72DC">
              <w:t xml:space="preserve">15:00 </w:t>
            </w:r>
            <w:proofErr w:type="spellStart"/>
            <w:r w:rsidRPr="009E72DC">
              <w:t>hrs</w:t>
            </w:r>
            <w:proofErr w:type="spellEnd"/>
            <w:r w:rsidRPr="009E72DC">
              <w:t>.</w:t>
            </w:r>
          </w:p>
        </w:tc>
      </w:tr>
      <w:tr w:rsidR="00FA395D" w:rsidRPr="00FA395D" w14:paraId="73B27623" w14:textId="77777777" w:rsidTr="00557F71"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DF91AE" w14:textId="77777777" w:rsidR="00FA395D" w:rsidRPr="009E72DC" w:rsidRDefault="00FA395D" w:rsidP="00FA395D">
            <w:r w:rsidRPr="009E72DC">
              <w:t>Cierre de Postulación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47244" w14:textId="607555B3" w:rsidR="00FA395D" w:rsidRPr="009E72DC" w:rsidRDefault="00FA395D" w:rsidP="00FA395D">
            <w:r w:rsidRPr="009E72DC">
              <w:t xml:space="preserve">03 </w:t>
            </w:r>
            <w:proofErr w:type="gramStart"/>
            <w:r w:rsidRPr="009E72DC">
              <w:t>Agosto</w:t>
            </w:r>
            <w:proofErr w:type="gramEnd"/>
            <w:r w:rsidRPr="009E72DC">
              <w:t xml:space="preserve"> 2026</w:t>
            </w:r>
          </w:p>
        </w:tc>
        <w:tc>
          <w:tcPr>
            <w:tcW w:w="1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005B11" w14:textId="77777777" w:rsidR="00FA395D" w:rsidRPr="009E72DC" w:rsidRDefault="00FA395D" w:rsidP="00FA395D">
            <w:r w:rsidRPr="009E72DC">
              <w:t xml:space="preserve">15:00 </w:t>
            </w:r>
            <w:proofErr w:type="spellStart"/>
            <w:r w:rsidRPr="009E72DC">
              <w:t>hrs</w:t>
            </w:r>
            <w:proofErr w:type="spellEnd"/>
            <w:r w:rsidRPr="009E72DC">
              <w:t>.</w:t>
            </w:r>
          </w:p>
        </w:tc>
      </w:tr>
    </w:tbl>
    <w:p w14:paraId="206B0A30" w14:textId="77777777" w:rsidR="00FA395D" w:rsidRPr="00FA395D" w:rsidRDefault="00FA395D" w:rsidP="00FA395D">
      <w:pPr>
        <w:rPr>
          <w:b/>
          <w:bCs/>
        </w:rPr>
      </w:pPr>
    </w:p>
    <w:p w14:paraId="5D0DEE84" w14:textId="77777777" w:rsidR="00FA395D" w:rsidRPr="009A11C9" w:rsidRDefault="00FA395D" w:rsidP="009A11C9">
      <w:pPr>
        <w:rPr>
          <w:b/>
          <w:bCs/>
        </w:rPr>
      </w:pPr>
    </w:p>
    <w:p w14:paraId="18CD3014" w14:textId="77777777" w:rsidR="009A11C9" w:rsidRDefault="009A11C9" w:rsidP="009A11C9"/>
    <w:p w14:paraId="0CF8807D" w14:textId="77777777" w:rsidR="009A11C9" w:rsidRDefault="009A11C9" w:rsidP="009A11C9"/>
    <w:p w14:paraId="2961B128" w14:textId="77777777" w:rsidR="009A11C9" w:rsidRDefault="009A11C9" w:rsidP="009A11C9"/>
    <w:p w14:paraId="673C9803" w14:textId="77777777" w:rsidR="009A11C9" w:rsidRDefault="009A11C9" w:rsidP="009A11C9"/>
    <w:p w14:paraId="6D2EB3F9" w14:textId="77777777" w:rsidR="00D51085" w:rsidRDefault="00D51085" w:rsidP="009A11C9"/>
    <w:p w14:paraId="325B9FF5" w14:textId="77777777" w:rsidR="00D51085" w:rsidRDefault="00D51085" w:rsidP="009A11C9"/>
    <w:p w14:paraId="248E51EA" w14:textId="77777777" w:rsidR="00D51085" w:rsidRDefault="00D51085" w:rsidP="009A11C9"/>
    <w:p w14:paraId="4866D27C" w14:textId="77777777" w:rsidR="00D51085" w:rsidRDefault="00D51085" w:rsidP="009A11C9"/>
    <w:p w14:paraId="0DEF7972" w14:textId="77777777" w:rsidR="00D51085" w:rsidRDefault="00D51085" w:rsidP="009A11C9"/>
    <w:p w14:paraId="6897FCA1" w14:textId="77777777" w:rsidR="00D51085" w:rsidRDefault="00D51085" w:rsidP="009A11C9"/>
    <w:p w14:paraId="53041120" w14:textId="77777777" w:rsidR="00D51085" w:rsidRDefault="00D51085" w:rsidP="009A11C9"/>
    <w:p w14:paraId="705BC784" w14:textId="77777777" w:rsidR="00D51085" w:rsidRDefault="00D51085" w:rsidP="009A11C9"/>
    <w:p w14:paraId="446C90E2" w14:textId="77777777" w:rsidR="00D51085" w:rsidRDefault="00D51085" w:rsidP="009A11C9"/>
    <w:p w14:paraId="3C673D20" w14:textId="77777777" w:rsidR="00D51085" w:rsidRDefault="00D51085" w:rsidP="009A11C9"/>
    <w:p w14:paraId="361228EE" w14:textId="77777777" w:rsidR="00D51085" w:rsidRDefault="00D51085" w:rsidP="009A11C9"/>
    <w:p w14:paraId="62FA1911" w14:textId="77777777" w:rsidR="00D51085" w:rsidRDefault="00D51085" w:rsidP="009A11C9"/>
    <w:p w14:paraId="3B990EBF" w14:textId="77777777" w:rsidR="00D51085" w:rsidRDefault="00D51085" w:rsidP="009A11C9"/>
    <w:p w14:paraId="5AF25485" w14:textId="77777777" w:rsidR="00D51085" w:rsidRDefault="00D51085" w:rsidP="009A11C9"/>
    <w:p w14:paraId="6B7C3C7E" w14:textId="77777777" w:rsidR="00D51085" w:rsidRPr="00D51085" w:rsidRDefault="00D51085" w:rsidP="00D51085">
      <w:pPr>
        <w:spacing w:after="60"/>
        <w:rPr>
          <w:rFonts w:ascii="Calibri" w:eastAsia="Times New Roman" w:hAnsi="Calibri" w:cs="Calibri"/>
        </w:rPr>
      </w:pPr>
      <w:r w:rsidRPr="00D51085">
        <w:rPr>
          <w:rFonts w:ascii="Calibri" w:eastAsia="Times New Roman" w:hAnsi="Calibri" w:cs="Calibri"/>
          <w:b/>
          <w:bCs/>
          <w:sz w:val="28"/>
          <w:szCs w:val="28"/>
        </w:rPr>
        <w:t>ANEXO N°14</w:t>
      </w:r>
    </w:p>
    <w:p w14:paraId="18299421" w14:textId="77777777" w:rsidR="00D51085" w:rsidRPr="00D51085" w:rsidRDefault="00D51085" w:rsidP="00D51085">
      <w:pPr>
        <w:spacing w:after="60"/>
        <w:rPr>
          <w:rFonts w:ascii="Calibri" w:eastAsia="Times New Roman" w:hAnsi="Calibri" w:cs="Calibri"/>
        </w:rPr>
      </w:pPr>
      <w:r w:rsidRPr="00D51085">
        <w:rPr>
          <w:rFonts w:ascii="Calibri" w:eastAsia="Times New Roman" w:hAnsi="Calibri" w:cs="Calibri"/>
          <w:b/>
          <w:bCs/>
          <w:sz w:val="24"/>
          <w:szCs w:val="24"/>
        </w:rPr>
        <w:t>Contactos Puntos MIPE — Sercotec</w:t>
      </w:r>
    </w:p>
    <w:p w14:paraId="0E246E43" w14:textId="77777777" w:rsidR="00D51085" w:rsidRPr="00D51085" w:rsidRDefault="00D51085" w:rsidP="00D51085">
      <w:pPr>
        <w:spacing w:after="120"/>
        <w:rPr>
          <w:rFonts w:ascii="Calibri" w:eastAsia="Times New Roman" w:hAnsi="Calibri" w:cs="Calibri"/>
        </w:rPr>
      </w:pPr>
      <w:r w:rsidRPr="00D51085">
        <w:rPr>
          <w:rFonts w:ascii="Calibri" w:eastAsia="Times New Roman" w:hAnsi="Calibri" w:cs="Calibri"/>
          <w:b/>
          <w:bCs/>
        </w:rPr>
        <w:t xml:space="preserve">Aplica a: </w:t>
      </w:r>
      <w:r w:rsidRPr="00D51085">
        <w:rPr>
          <w:rFonts w:ascii="Calibri" w:eastAsia="Times New Roman" w:hAnsi="Calibri" w:cs="Calibri"/>
          <w:i/>
          <w:iCs/>
        </w:rPr>
        <w:t>Ambas modalidades</w:t>
      </w:r>
    </w:p>
    <w:p w14:paraId="5323C779" w14:textId="77777777" w:rsidR="00D51085" w:rsidRPr="00D51085" w:rsidRDefault="00D51085" w:rsidP="00D51085">
      <w:pPr>
        <w:shd w:val="clear" w:color="auto" w:fill="FFFFFF" w:themeFill="background1"/>
        <w:rPr>
          <w:rFonts w:ascii="Calibri" w:eastAsia="Times New Roman" w:hAnsi="Calibri" w:cs="Calibri"/>
          <w:sz w:val="18"/>
          <w:szCs w:val="18"/>
        </w:rPr>
      </w:pPr>
    </w:p>
    <w:p w14:paraId="3B73F1F8" w14:textId="77777777" w:rsidR="00D51085" w:rsidRDefault="00D51085" w:rsidP="009A11C9"/>
    <w:p w14:paraId="7C3F0F76" w14:textId="77777777" w:rsidR="00D51085" w:rsidRDefault="00D51085" w:rsidP="009A11C9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990"/>
        <w:gridCol w:w="2018"/>
        <w:gridCol w:w="1363"/>
        <w:gridCol w:w="1941"/>
        <w:gridCol w:w="1505"/>
      </w:tblGrid>
      <w:tr w:rsidR="00D51085" w14:paraId="2B0D442E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25396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REGIÓN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D5BB7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PUNTO MIPE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43420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CONTACTO OIRS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095C1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TELÉFONOS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DD6B2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DIRECCIÓN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22C61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HORARIO DE ATENCIÓN </w:t>
            </w:r>
          </w:p>
        </w:tc>
      </w:tr>
      <w:tr w:rsidR="00D51085" w14:paraId="354BDC92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D6D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Arica y Parinacota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CB4FA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Arica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7BC6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29BB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2 3242 5112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 9 9925 4676 (WhatsApp)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DC56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Serrano 1958, Población Magisterio.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9EFA9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de 08:30 a 13:00 y de 14:30 a 18:00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de 08:30 a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13:00 y de 14:30 a 16:00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56192EEE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98D0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Tarapacá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4240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Iquique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6FC42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8300B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2 3242 5133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2 3242 5134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7D51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Manuel Bulnes 439, Iquique.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6849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de 08:00 a 13:00 y de 14:30 a 18:00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de 08:00 a 13:00 y de 14:30 a 15:30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1AD0E668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A4265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Antofagasta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1DFA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Antofagasta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ED88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55D0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569 9617 4263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DBE6B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Avda. José Miguel Carrera 1701, piso 2, Antofagasta.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EBFC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08:30 a 18:00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Horario continuo.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: 08:30 a 15:30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Horario continuo.</w:t>
            </w:r>
          </w:p>
        </w:tc>
      </w:tr>
      <w:tr w:rsidR="00D51085" w14:paraId="3C8FC0D8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3E08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Atacama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A409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Copiapó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D942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8D90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2 3242 5173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2 3242 5175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AEB5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Av.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Copayapu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1579, Copiapó.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31D82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de 09:00 a 13:00 y de 15:00 a 18:00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de 09:00 a 13:00 y 14:30 a 16:00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25840B29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5F64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Coquimbo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623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 Serena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AAAE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C378A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2 3242 5194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2 3242 5195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B831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Las Higueras 506, La Serena.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21B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de 08:30 a 13:00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y de 14:30 a 17:30.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es de 08:30 a 13:00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y de 14:30 a 16:00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03CBB936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CF2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Valparaíso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E19B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Valparaíso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D975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3A2D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2 3242 5218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2 3242 5219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+ 569 5437 8663 (WhatsApp)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C1CA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Errázuriz 1178, piso 6, Edificio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Olivarí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Valparaíso.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5069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de 08:30 a 13:00 y de 14:30 a 18:00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de 09:00 a 13:00 y de 14:00 a 16:00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65E5656D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D0FFA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Metropolitana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ACEF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Santiago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30889" w14:textId="77777777" w:rsidR="00D51085" w:rsidRDefault="00D51085">
            <w:pPr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</w:pPr>
            <w:hyperlink r:id="rId8" w:tgtFrame="_blank" w:history="1">
              <w:r>
                <w:rPr>
                  <w:rStyle w:val="Hipervnculo"/>
                  <w:rFonts w:ascii="Calibri" w:hAnsi="Calibri" w:cs="Calibri"/>
                  <w:sz w:val="18"/>
                  <w:szCs w:val="18"/>
                </w:rPr>
                <w:t>www.sercotec.cl/contacto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B6722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 6661 0459 - 9 6696 2995 - 9 6673 4679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0447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HUB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Metropolitano - San Isidro 85, piso 8, Santiago.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F5D2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de 08:30 a 13:00 y de 14:00 a 18:00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de 08:30 a 13:00 y de 14:00 a 15:30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681658B7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0F2A5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O'Higgins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97AF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Rancagua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DF83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93F0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+56 9 6242 8316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232 425 239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508CD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Alcázar 40, Rancagua.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F7EF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08:30 a 13:00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. y de 14:00 a 18:00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08:30 a 13:00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. y de 14:00 a 15:30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2119D834" w14:textId="77777777" w:rsidTr="00D51085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64AE8" w14:textId="77777777" w:rsidR="00D51085" w:rsidRDefault="00D51085" w:rsidP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Maule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48BB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Talca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182E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72544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2 3242 5243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+569 4447 2670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+569 7104 5564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D83A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Alameda Office entre la 4 y 5 oriente, piso 1, Talca.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FC73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de 9:00 a 13:00 y de 14:30 a 17:00 horas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Viernes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de 9:00 a 13:00 y de 14:30 a 15:30</w:t>
            </w:r>
          </w:p>
        </w:tc>
      </w:tr>
      <w:tr w:rsidR="00D51085" w14:paraId="57F24A42" w14:textId="77777777" w:rsidTr="00D51085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7788133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5F40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Curicó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FA2A9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FF95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2 3242 5261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+569 7105 7826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E926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Prat 330, oficina 302, Curicó.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3013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viernes de 09:00 a 13:00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51085" w14:paraId="631EA420" w14:textId="77777777" w:rsidTr="00D51085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17B76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45DDB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Linares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1A08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8528D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2 3242 5262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+569 4460 6994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3E08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Manuel Rodríguez 580, piso 2, Edificio Delegación Presidencial, Linares.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AB92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viernes de 09:00 a 13:00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</w:tbl>
    <w:p w14:paraId="500F9AEC" w14:textId="77777777" w:rsidR="00D51085" w:rsidRDefault="00D51085" w:rsidP="009A11C9"/>
    <w:p w14:paraId="6CED851D" w14:textId="77777777" w:rsidR="00D51085" w:rsidRDefault="00D51085" w:rsidP="009A11C9"/>
    <w:p w14:paraId="1BED71B0" w14:textId="77777777" w:rsidR="00D51085" w:rsidRDefault="00D51085" w:rsidP="009A11C9"/>
    <w:p w14:paraId="4D321D3B" w14:textId="77777777" w:rsidR="00D51085" w:rsidRDefault="00D51085" w:rsidP="009A11C9"/>
    <w:p w14:paraId="6BEBBF79" w14:textId="77777777" w:rsidR="00D51085" w:rsidRDefault="00D51085" w:rsidP="009A11C9"/>
    <w:p w14:paraId="5DE083C3" w14:textId="77777777" w:rsidR="00D51085" w:rsidRDefault="00D51085" w:rsidP="009A11C9"/>
    <w:p w14:paraId="6ACBAD5F" w14:textId="77777777" w:rsidR="00D51085" w:rsidRPr="009A11C9" w:rsidRDefault="00D51085" w:rsidP="009A11C9"/>
    <w:sectPr w:rsidR="00D51085" w:rsidRPr="009A11C9" w:rsidSect="00D51085">
      <w:pgSz w:w="11906" w:h="16838"/>
      <w:pgMar w:top="1440" w:right="1440" w:bottom="1440" w:left="1440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4EBE" w14:textId="77777777" w:rsidR="00176C80" w:rsidRDefault="00176C80">
      <w:r>
        <w:separator/>
      </w:r>
    </w:p>
  </w:endnote>
  <w:endnote w:type="continuationSeparator" w:id="0">
    <w:p w14:paraId="09089249" w14:textId="77777777" w:rsidR="00176C80" w:rsidRDefault="0017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59A7B6F-27EC-4388-8BD4-7834FEDAFF4A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2" w:fontKey="{D805A396-A9D9-44E6-B942-DF406B29B265}"/>
    <w:embedBold r:id="rId3" w:fontKey="{7D8F3AE8-BEE5-467C-BE29-885173EA6FE9}"/>
    <w:embedItalic r:id="rId4" w:fontKey="{072B21E6-2C72-4A80-A6BA-3586C84616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4DCE480-C78D-408C-977F-059825DCEA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AC3ED" w14:textId="77777777" w:rsidR="00176C80" w:rsidRDefault="00176C80">
      <w:r>
        <w:separator/>
      </w:r>
    </w:p>
  </w:footnote>
  <w:footnote w:type="continuationSeparator" w:id="0">
    <w:p w14:paraId="6070B937" w14:textId="77777777" w:rsidR="00176C80" w:rsidRDefault="00176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74696"/>
    <w:multiLevelType w:val="multilevel"/>
    <w:tmpl w:val="3A36B0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BC81605"/>
    <w:multiLevelType w:val="multilevel"/>
    <w:tmpl w:val="C900B67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–"/>
      <w:lvlJc w:val="left"/>
      <w:pPr>
        <w:ind w:left="1080" w:hanging="36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2CD6C21"/>
    <w:multiLevelType w:val="multilevel"/>
    <w:tmpl w:val="EF88DA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D626049"/>
    <w:multiLevelType w:val="multilevel"/>
    <w:tmpl w:val="2710F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EF0FA1"/>
    <w:multiLevelType w:val="multilevel"/>
    <w:tmpl w:val="A08CB1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A2484D"/>
    <w:multiLevelType w:val="multilevel"/>
    <w:tmpl w:val="F274FF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352486045">
    <w:abstractNumId w:val="5"/>
  </w:num>
  <w:num w:numId="2" w16cid:durableId="784735897">
    <w:abstractNumId w:val="4"/>
  </w:num>
  <w:num w:numId="3" w16cid:durableId="1934588804">
    <w:abstractNumId w:val="3"/>
  </w:num>
  <w:num w:numId="4" w16cid:durableId="416101448">
    <w:abstractNumId w:val="0"/>
  </w:num>
  <w:num w:numId="5" w16cid:durableId="1554152912">
    <w:abstractNumId w:val="1"/>
  </w:num>
  <w:num w:numId="6" w16cid:durableId="584731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EA"/>
    <w:rsid w:val="0010172C"/>
    <w:rsid w:val="00174E71"/>
    <w:rsid w:val="00176C80"/>
    <w:rsid w:val="001C3BE9"/>
    <w:rsid w:val="004257EA"/>
    <w:rsid w:val="00607662"/>
    <w:rsid w:val="009A11C9"/>
    <w:rsid w:val="009E72DC"/>
    <w:rsid w:val="00D51085"/>
    <w:rsid w:val="00E217BD"/>
    <w:rsid w:val="00FA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9637"/>
  <w15:docId w15:val="{57B8757A-DEE4-493F-8872-62F9C55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360" w:after="18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b/>
      <w:bCs/>
      <w:color w:val="2E5FA3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A11C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11C9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9A1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9A11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1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510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085"/>
  </w:style>
  <w:style w:type="paragraph" w:styleId="Piedepgina">
    <w:name w:val="footer"/>
    <w:basedOn w:val="Normal"/>
    <w:link w:val="PiedepginaCar"/>
    <w:uiPriority w:val="99"/>
    <w:unhideWhenUsed/>
    <w:rsid w:val="00D5108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cotec.cl/contac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zcLFnl1nC9dq8yhqHTWYzQwNA==">CgMxLjA4AHIhMWw4eUZhVDlfZkF4NXRMYVpsMjdUejMxQ2hxYmotRGE2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Juanita Cecilia Roman Romero</cp:lastModifiedBy>
  <cp:revision>2</cp:revision>
  <dcterms:created xsi:type="dcterms:W3CDTF">2026-07-29T23:08:00Z</dcterms:created>
  <dcterms:modified xsi:type="dcterms:W3CDTF">2026-07-29T23:08:00Z</dcterms:modified>
</cp:coreProperties>
</file>