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VALPARAÍSO</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Número de socios que participaran de futura Cooperativa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xzslpr3c58ma"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rPr/>
      </w:pPr>
      <w:r w:rsidDel="00000000" w:rsidR="00000000" w:rsidRPr="00000000">
        <w:rPr>
          <w:rtl w:val="0"/>
        </w:rPr>
      </w:r>
    </w:p>
    <w:tbl>
      <w:tblPr>
        <w:tblStyle w:val="Table32"/>
        <w:tblW w:w="85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3"/>
        <w:gridCol w:w="2952"/>
        <w:gridCol w:w="2883"/>
        <w:tblGridChange w:id="0">
          <w:tblGrid>
            <w:gridCol w:w="2753"/>
            <w:gridCol w:w="2952"/>
            <w:gridCol w:w="2883"/>
          </w:tblGrid>
        </w:tblGridChange>
      </w:tblGrid>
      <w:tr>
        <w:trPr>
          <w:cantSplit w:val="0"/>
          <w:trHeight w:val="52" w:hRule="atLeast"/>
          <w:tblHeader w:val="0"/>
        </w:trPr>
        <w:tc>
          <w:tcPr>
            <w:gridSpan w:val="3"/>
            <w:shd w:fill="ffe599" w:val="clear"/>
          </w:tcPr>
          <w:p w:rsidR="00000000" w:rsidDel="00000000" w:rsidP="00000000" w:rsidRDefault="00000000" w:rsidRPr="00000000" w14:paraId="00000384">
            <w:pPr>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line="240" w:lineRule="auto"/>
              <w:rPr>
                <w:sz w:val="24"/>
                <w:szCs w:val="24"/>
              </w:rPr>
            </w:pPr>
            <w:r w:rsidDel="00000000" w:rsidR="00000000" w:rsidRPr="00000000">
              <w:rPr>
                <w:sz w:val="24"/>
                <w:szCs w:val="24"/>
                <w:rtl w:val="0"/>
              </w:rPr>
              <w:t xml:space="preserve">Entre 5 y 10 personas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rPr>
                <w:sz w:val="24"/>
                <w:szCs w:val="24"/>
              </w:rPr>
            </w:pPr>
            <w:r w:rsidDel="00000000" w:rsidR="00000000" w:rsidRPr="00000000">
              <w:rPr>
                <w:sz w:val="24"/>
                <w:szCs w:val="24"/>
                <w:rtl w:val="0"/>
              </w:rPr>
              <w:t xml:space="preserve">Entre 11 y 20 personas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4"/>
                <w:szCs w:val="24"/>
              </w:rPr>
            </w:pPr>
            <w:r w:rsidDel="00000000" w:rsidR="00000000" w:rsidRPr="00000000">
              <w:rPr>
                <w:sz w:val="24"/>
                <w:szCs w:val="24"/>
                <w:rtl w:val="0"/>
              </w:rPr>
              <w:t xml:space="preserve">Más de 21 personas</w:t>
            </w:r>
          </w:p>
        </w:tc>
      </w:tr>
      <w:tr>
        <w:trPr>
          <w:cantSplit w:val="0"/>
          <w:trHeight w:val="199" w:hRule="atLeast"/>
          <w:tblHeader w:val="0"/>
        </w:trPr>
        <w:tc>
          <w:tcPr/>
          <w:p w:rsidR="00000000" w:rsidDel="00000000" w:rsidP="00000000" w:rsidRDefault="00000000" w:rsidRPr="00000000" w14:paraId="0000038A">
            <w:pPr>
              <w:jc w:val="center"/>
              <w:rPr>
                <w:b w:val="1"/>
              </w:rPr>
            </w:pPr>
            <w:r w:rsidDel="00000000" w:rsidR="00000000" w:rsidRPr="00000000">
              <w:rPr>
                <w:b w:val="1"/>
                <w:rtl w:val="0"/>
              </w:rPr>
              <w:t xml:space="preserve">3</w:t>
            </w:r>
          </w:p>
        </w:tc>
        <w:tc>
          <w:tcPr/>
          <w:p w:rsidR="00000000" w:rsidDel="00000000" w:rsidP="00000000" w:rsidRDefault="00000000" w:rsidRPr="00000000" w14:paraId="0000038B">
            <w:pPr>
              <w:jc w:val="center"/>
              <w:rPr>
                <w:b w:val="1"/>
              </w:rPr>
            </w:pPr>
            <w:r w:rsidDel="00000000" w:rsidR="00000000" w:rsidRPr="00000000">
              <w:rPr>
                <w:b w:val="1"/>
                <w:rtl w:val="0"/>
              </w:rPr>
              <w:t xml:space="preserve">5</w:t>
            </w:r>
          </w:p>
        </w:tc>
        <w:tc>
          <w:tcPr/>
          <w:p w:rsidR="00000000" w:rsidDel="00000000" w:rsidP="00000000" w:rsidRDefault="00000000" w:rsidRPr="00000000" w14:paraId="0000038C">
            <w:pPr>
              <w:jc w:val="center"/>
              <w:rPr>
                <w:b w:val="1"/>
              </w:rPr>
            </w:pPr>
            <w:r w:rsidDel="00000000" w:rsidR="00000000" w:rsidRPr="00000000">
              <w:rPr>
                <w:b w:val="1"/>
                <w:rtl w:val="0"/>
              </w:rPr>
              <w:t xml:space="preserve">7</w:t>
            </w:r>
          </w:p>
        </w:tc>
      </w:tr>
    </w:tbl>
    <w:p w:rsidR="00000000" w:rsidDel="00000000" w:rsidP="00000000" w:rsidRDefault="00000000" w:rsidRPr="00000000" w14:paraId="0000038D">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E">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F">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0">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1">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7">
            <w:pPr>
              <w:jc w:val="center"/>
              <w:rPr>
                <w:b w:val="1"/>
              </w:rPr>
            </w:pPr>
            <w:r w:rsidDel="00000000" w:rsidR="00000000" w:rsidRPr="00000000">
              <w:rPr>
                <w:b w:val="1"/>
                <w:rtl w:val="0"/>
              </w:rPr>
              <w:t xml:space="preserve">3</w:t>
            </w:r>
          </w:p>
        </w:tc>
        <w:tc>
          <w:tcPr/>
          <w:p w:rsidR="00000000" w:rsidDel="00000000" w:rsidP="00000000" w:rsidRDefault="00000000" w:rsidRPr="00000000" w14:paraId="00000398">
            <w:pPr>
              <w:jc w:val="center"/>
              <w:rPr>
                <w:b w:val="1"/>
              </w:rPr>
            </w:pPr>
            <w:r w:rsidDel="00000000" w:rsidR="00000000" w:rsidRPr="00000000">
              <w:rPr>
                <w:b w:val="1"/>
                <w:rtl w:val="0"/>
              </w:rPr>
              <w:t xml:space="preserve">5</w:t>
            </w:r>
          </w:p>
        </w:tc>
        <w:tc>
          <w:tcPr/>
          <w:p w:rsidR="00000000" w:rsidDel="00000000" w:rsidP="00000000" w:rsidRDefault="00000000" w:rsidRPr="00000000" w14:paraId="00000399">
            <w:pPr>
              <w:jc w:val="center"/>
              <w:rPr>
                <w:b w:val="1"/>
              </w:rPr>
            </w:pPr>
            <w:r w:rsidDel="00000000" w:rsidR="00000000" w:rsidRPr="00000000">
              <w:rPr>
                <w:b w:val="1"/>
                <w:rtl w:val="0"/>
              </w:rPr>
              <w:t xml:space="preserve">7</w:t>
            </w:r>
          </w:p>
        </w:tc>
      </w:tr>
    </w:tbl>
    <w:p w:rsidR="00000000" w:rsidDel="00000000" w:rsidP="00000000" w:rsidRDefault="00000000" w:rsidRPr="00000000" w14:paraId="0000039A">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B">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1">
            <w:pPr>
              <w:jc w:val="center"/>
              <w:rPr>
                <w:b w:val="1"/>
              </w:rPr>
            </w:pPr>
            <w:r w:rsidDel="00000000" w:rsidR="00000000" w:rsidRPr="00000000">
              <w:rPr>
                <w:b w:val="1"/>
                <w:rtl w:val="0"/>
              </w:rPr>
              <w:t xml:space="preserve">3</w:t>
            </w:r>
          </w:p>
        </w:tc>
        <w:tc>
          <w:tcPr/>
          <w:p w:rsidR="00000000" w:rsidDel="00000000" w:rsidP="00000000" w:rsidRDefault="00000000" w:rsidRPr="00000000" w14:paraId="000003A2">
            <w:pPr>
              <w:jc w:val="center"/>
              <w:rPr>
                <w:b w:val="1"/>
              </w:rPr>
            </w:pPr>
            <w:r w:rsidDel="00000000" w:rsidR="00000000" w:rsidRPr="00000000">
              <w:rPr>
                <w:b w:val="1"/>
                <w:rtl w:val="0"/>
              </w:rPr>
              <w:t xml:space="preserve">5</w:t>
            </w:r>
          </w:p>
        </w:tc>
        <w:tc>
          <w:tcPr/>
          <w:p w:rsidR="00000000" w:rsidDel="00000000" w:rsidP="00000000" w:rsidRDefault="00000000" w:rsidRPr="00000000" w14:paraId="000003A3">
            <w:pPr>
              <w:jc w:val="center"/>
              <w:rPr>
                <w:b w:val="1"/>
              </w:rPr>
            </w:pPr>
            <w:r w:rsidDel="00000000" w:rsidR="00000000" w:rsidRPr="00000000">
              <w:rPr>
                <w:b w:val="1"/>
                <w:rtl w:val="0"/>
              </w:rPr>
              <w:t xml:space="preserve">7</w:t>
            </w:r>
          </w:p>
        </w:tc>
      </w:tr>
    </w:tbl>
    <w:p w:rsidR="00000000" w:rsidDel="00000000" w:rsidP="00000000" w:rsidRDefault="00000000" w:rsidRPr="00000000" w14:paraId="000003A4">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5">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B">
            <w:pPr>
              <w:jc w:val="center"/>
              <w:rPr>
                <w:b w:val="1"/>
              </w:rPr>
            </w:pPr>
            <w:r w:rsidDel="00000000" w:rsidR="00000000" w:rsidRPr="00000000">
              <w:rPr>
                <w:b w:val="1"/>
                <w:rtl w:val="0"/>
              </w:rPr>
              <w:t xml:space="preserve">3</w:t>
            </w:r>
          </w:p>
        </w:tc>
        <w:tc>
          <w:tcPr/>
          <w:p w:rsidR="00000000" w:rsidDel="00000000" w:rsidP="00000000" w:rsidRDefault="00000000" w:rsidRPr="00000000" w14:paraId="000003AC">
            <w:pPr>
              <w:jc w:val="center"/>
              <w:rPr>
                <w:b w:val="1"/>
              </w:rPr>
            </w:pPr>
            <w:r w:rsidDel="00000000" w:rsidR="00000000" w:rsidRPr="00000000">
              <w:rPr>
                <w:b w:val="1"/>
                <w:rtl w:val="0"/>
              </w:rPr>
              <w:t xml:space="preserve">5</w:t>
            </w:r>
          </w:p>
        </w:tc>
        <w:tc>
          <w:tcPr/>
          <w:p w:rsidR="00000000" w:rsidDel="00000000" w:rsidP="00000000" w:rsidRDefault="00000000" w:rsidRPr="00000000" w14:paraId="000003AD">
            <w:pPr>
              <w:jc w:val="center"/>
              <w:rPr>
                <w:b w:val="1"/>
              </w:rPr>
            </w:pPr>
            <w:r w:rsidDel="00000000" w:rsidR="00000000" w:rsidRPr="00000000">
              <w:rPr>
                <w:b w:val="1"/>
                <w:rtl w:val="0"/>
              </w:rPr>
              <w:t xml:space="preserve">7</w:t>
            </w:r>
          </w:p>
        </w:tc>
      </w:tr>
    </w:tbl>
    <w:p w:rsidR="00000000" w:rsidDel="00000000" w:rsidP="00000000" w:rsidRDefault="00000000" w:rsidRPr="00000000" w14:paraId="000003AE">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F">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5">
            <w:pPr>
              <w:jc w:val="center"/>
              <w:rPr>
                <w:b w:val="1"/>
              </w:rPr>
            </w:pPr>
            <w:r w:rsidDel="00000000" w:rsidR="00000000" w:rsidRPr="00000000">
              <w:rPr>
                <w:b w:val="1"/>
                <w:rtl w:val="0"/>
              </w:rPr>
              <w:t xml:space="preserve">3</w:t>
            </w:r>
          </w:p>
        </w:tc>
        <w:tc>
          <w:tcPr/>
          <w:p w:rsidR="00000000" w:rsidDel="00000000" w:rsidP="00000000" w:rsidRDefault="00000000" w:rsidRPr="00000000" w14:paraId="000003B6">
            <w:pPr>
              <w:jc w:val="center"/>
              <w:rPr>
                <w:b w:val="1"/>
              </w:rPr>
            </w:pPr>
            <w:r w:rsidDel="00000000" w:rsidR="00000000" w:rsidRPr="00000000">
              <w:rPr>
                <w:b w:val="1"/>
                <w:rtl w:val="0"/>
              </w:rPr>
              <w:t xml:space="preserve">5</w:t>
            </w:r>
          </w:p>
        </w:tc>
        <w:tc>
          <w:tcPr/>
          <w:p w:rsidR="00000000" w:rsidDel="00000000" w:rsidP="00000000" w:rsidRDefault="00000000" w:rsidRPr="00000000" w14:paraId="000003B7">
            <w:pPr>
              <w:jc w:val="center"/>
              <w:rPr>
                <w:b w:val="1"/>
              </w:rPr>
            </w:pPr>
            <w:r w:rsidDel="00000000" w:rsidR="00000000" w:rsidRPr="00000000">
              <w:rPr>
                <w:b w:val="1"/>
                <w:rtl w:val="0"/>
              </w:rPr>
              <w:t xml:space="preserve">7</w:t>
            </w:r>
          </w:p>
        </w:tc>
      </w:tr>
    </w:tbl>
    <w:p w:rsidR="00000000" w:rsidDel="00000000" w:rsidP="00000000" w:rsidRDefault="00000000" w:rsidRPr="00000000" w14:paraId="000003B8">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9">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A">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D">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E">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F">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0">
            <w:pPr>
              <w:jc w:val="center"/>
              <w:rPr>
                <w:b w:val="1"/>
              </w:rPr>
            </w:pPr>
            <w:r w:rsidDel="00000000" w:rsidR="00000000" w:rsidRPr="00000000">
              <w:rPr>
                <w:b w:val="1"/>
                <w:rtl w:val="0"/>
              </w:rPr>
              <w:t xml:space="preserve">3</w:t>
            </w:r>
          </w:p>
        </w:tc>
        <w:tc>
          <w:tcPr/>
          <w:p w:rsidR="00000000" w:rsidDel="00000000" w:rsidP="00000000" w:rsidRDefault="00000000" w:rsidRPr="00000000" w14:paraId="000003C1">
            <w:pPr>
              <w:jc w:val="center"/>
              <w:rPr>
                <w:b w:val="1"/>
              </w:rPr>
            </w:pPr>
            <w:r w:rsidDel="00000000" w:rsidR="00000000" w:rsidRPr="00000000">
              <w:rPr>
                <w:b w:val="1"/>
                <w:rtl w:val="0"/>
              </w:rPr>
              <w:t xml:space="preserve">5</w:t>
            </w:r>
          </w:p>
        </w:tc>
        <w:tc>
          <w:tcPr/>
          <w:p w:rsidR="00000000" w:rsidDel="00000000" w:rsidP="00000000" w:rsidRDefault="00000000" w:rsidRPr="00000000" w14:paraId="000003C2">
            <w:pPr>
              <w:jc w:val="center"/>
              <w:rPr>
                <w:b w:val="1"/>
              </w:rPr>
            </w:pPr>
            <w:r w:rsidDel="00000000" w:rsidR="00000000" w:rsidRPr="00000000">
              <w:rPr>
                <w:b w:val="1"/>
                <w:rtl w:val="0"/>
              </w:rPr>
              <w:t xml:space="preserve">7</w:t>
            </w:r>
          </w:p>
        </w:tc>
      </w:tr>
    </w:tbl>
    <w:p w:rsidR="00000000" w:rsidDel="00000000" w:rsidP="00000000" w:rsidRDefault="00000000" w:rsidRPr="00000000" w14:paraId="000003C3">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4">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7">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8">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9">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A">
            <w:pPr>
              <w:jc w:val="center"/>
              <w:rPr>
                <w:b w:val="1"/>
              </w:rPr>
            </w:pPr>
            <w:r w:rsidDel="00000000" w:rsidR="00000000" w:rsidRPr="00000000">
              <w:rPr>
                <w:b w:val="1"/>
                <w:rtl w:val="0"/>
              </w:rPr>
              <w:t xml:space="preserve">3</w:t>
            </w:r>
          </w:p>
        </w:tc>
        <w:tc>
          <w:tcPr/>
          <w:p w:rsidR="00000000" w:rsidDel="00000000" w:rsidP="00000000" w:rsidRDefault="00000000" w:rsidRPr="00000000" w14:paraId="000003CB">
            <w:pPr>
              <w:jc w:val="center"/>
              <w:rPr>
                <w:b w:val="1"/>
              </w:rPr>
            </w:pPr>
            <w:r w:rsidDel="00000000" w:rsidR="00000000" w:rsidRPr="00000000">
              <w:rPr>
                <w:b w:val="1"/>
                <w:rtl w:val="0"/>
              </w:rPr>
              <w:t xml:space="preserve">5</w:t>
            </w:r>
          </w:p>
        </w:tc>
        <w:tc>
          <w:tcPr/>
          <w:p w:rsidR="00000000" w:rsidDel="00000000" w:rsidP="00000000" w:rsidRDefault="00000000" w:rsidRPr="00000000" w14:paraId="000003CC">
            <w:pPr>
              <w:jc w:val="center"/>
              <w:rPr>
                <w:b w:val="1"/>
              </w:rPr>
            </w:pPr>
            <w:r w:rsidDel="00000000" w:rsidR="00000000" w:rsidRPr="00000000">
              <w:rPr>
                <w:b w:val="1"/>
                <w:rtl w:val="0"/>
              </w:rPr>
              <w:t xml:space="preserve">7</w:t>
            </w:r>
          </w:p>
        </w:tc>
      </w:tr>
    </w:tbl>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3">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6">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9">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A">
            <w:pPr>
              <w:jc w:val="center"/>
              <w:rPr>
                <w:b w:val="1"/>
              </w:rPr>
            </w:pPr>
            <w:r w:rsidDel="00000000" w:rsidR="00000000" w:rsidRPr="00000000">
              <w:rPr>
                <w:b w:val="1"/>
                <w:rtl w:val="0"/>
              </w:rPr>
              <w:t xml:space="preserve">3</w:t>
            </w:r>
          </w:p>
        </w:tc>
        <w:tc>
          <w:tcPr/>
          <w:p w:rsidR="00000000" w:rsidDel="00000000" w:rsidP="00000000" w:rsidRDefault="00000000" w:rsidRPr="00000000" w14:paraId="000003DB">
            <w:pPr>
              <w:jc w:val="center"/>
              <w:rPr>
                <w:b w:val="1"/>
              </w:rPr>
            </w:pPr>
            <w:r w:rsidDel="00000000" w:rsidR="00000000" w:rsidRPr="00000000">
              <w:rPr>
                <w:b w:val="1"/>
                <w:rtl w:val="0"/>
              </w:rPr>
              <w:t xml:space="preserve">5</w:t>
            </w:r>
          </w:p>
        </w:tc>
        <w:tc>
          <w:tcPr/>
          <w:p w:rsidR="00000000" w:rsidDel="00000000" w:rsidP="00000000" w:rsidRDefault="00000000" w:rsidRPr="00000000" w14:paraId="000003DC">
            <w:pPr>
              <w:jc w:val="center"/>
              <w:rPr>
                <w:b w:val="1"/>
              </w:rPr>
            </w:pPr>
            <w:r w:rsidDel="00000000" w:rsidR="00000000" w:rsidRPr="00000000">
              <w:rPr>
                <w:b w:val="1"/>
                <w:rtl w:val="0"/>
              </w:rPr>
              <w:t xml:space="preserve">7</w:t>
            </w:r>
          </w:p>
        </w:tc>
      </w:tr>
    </w:tbl>
    <w:p w:rsidR="00000000" w:rsidDel="00000000" w:rsidP="00000000" w:rsidRDefault="00000000" w:rsidRPr="00000000" w14:paraId="000003DD">
      <w:pPr>
        <w:jc w:val="left"/>
        <w:rPr/>
      </w:pPr>
      <w:r w:rsidDel="00000000" w:rsidR="00000000" w:rsidRPr="00000000">
        <w:rPr>
          <w:rtl w:val="0"/>
        </w:rPr>
      </w:r>
    </w:p>
    <w:p w:rsidR="00000000" w:rsidDel="00000000" w:rsidP="00000000" w:rsidRDefault="00000000" w:rsidRPr="00000000" w14:paraId="000003DE">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3">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5">
            <w:pPr>
              <w:jc w:val="center"/>
              <w:rPr>
                <w:b w:val="1"/>
              </w:rPr>
            </w:pPr>
            <w:r w:rsidDel="00000000" w:rsidR="00000000" w:rsidRPr="00000000">
              <w:rPr>
                <w:b w:val="1"/>
                <w:rtl w:val="0"/>
              </w:rPr>
              <w:t xml:space="preserve">3</w:t>
            </w:r>
          </w:p>
        </w:tc>
        <w:tc>
          <w:tcPr/>
          <w:p w:rsidR="00000000" w:rsidDel="00000000" w:rsidP="00000000" w:rsidRDefault="00000000" w:rsidRPr="00000000" w14:paraId="000003E6">
            <w:pPr>
              <w:jc w:val="center"/>
              <w:rPr>
                <w:b w:val="1"/>
              </w:rPr>
            </w:pPr>
            <w:r w:rsidDel="00000000" w:rsidR="00000000" w:rsidRPr="00000000">
              <w:rPr>
                <w:b w:val="1"/>
                <w:rtl w:val="0"/>
              </w:rPr>
              <w:t xml:space="preserve">5</w:t>
            </w:r>
          </w:p>
        </w:tc>
        <w:tc>
          <w:tcPr/>
          <w:p w:rsidR="00000000" w:rsidDel="00000000" w:rsidP="00000000" w:rsidRDefault="00000000" w:rsidRPr="00000000" w14:paraId="000003E7">
            <w:pPr>
              <w:jc w:val="center"/>
              <w:rPr>
                <w:b w:val="1"/>
              </w:rPr>
            </w:pPr>
            <w:r w:rsidDel="00000000" w:rsidR="00000000" w:rsidRPr="00000000">
              <w:rPr>
                <w:b w:val="1"/>
                <w:rtl w:val="0"/>
              </w:rPr>
              <w:t xml:space="preserve">7</w:t>
            </w:r>
          </w:p>
        </w:tc>
      </w:tr>
    </w:tbl>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F">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3">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5">
            <w:pPr>
              <w:jc w:val="center"/>
              <w:rPr>
                <w:b w:val="1"/>
              </w:rPr>
            </w:pPr>
            <w:r w:rsidDel="00000000" w:rsidR="00000000" w:rsidRPr="00000000">
              <w:rPr>
                <w:b w:val="1"/>
                <w:rtl w:val="0"/>
              </w:rPr>
              <w:t xml:space="preserve">3</w:t>
            </w:r>
          </w:p>
        </w:tc>
        <w:tc>
          <w:tcPr/>
          <w:p w:rsidR="00000000" w:rsidDel="00000000" w:rsidP="00000000" w:rsidRDefault="00000000" w:rsidRPr="00000000" w14:paraId="000003F6">
            <w:pPr>
              <w:jc w:val="center"/>
              <w:rPr>
                <w:b w:val="1"/>
              </w:rPr>
            </w:pPr>
            <w:r w:rsidDel="00000000" w:rsidR="00000000" w:rsidRPr="00000000">
              <w:rPr>
                <w:b w:val="1"/>
                <w:rtl w:val="0"/>
              </w:rPr>
              <w:t xml:space="preserve">5</w:t>
            </w:r>
          </w:p>
        </w:tc>
        <w:tc>
          <w:tcPr/>
          <w:p w:rsidR="00000000" w:rsidDel="00000000" w:rsidP="00000000" w:rsidRDefault="00000000" w:rsidRPr="00000000" w14:paraId="000003F7">
            <w:pPr>
              <w:jc w:val="center"/>
              <w:rPr>
                <w:b w:val="1"/>
              </w:rPr>
            </w:pPr>
            <w:r w:rsidDel="00000000" w:rsidR="00000000" w:rsidRPr="00000000">
              <w:rPr>
                <w:b w:val="1"/>
                <w:rtl w:val="0"/>
              </w:rPr>
              <w:t xml:space="preserve">7</w:t>
            </w:r>
          </w:p>
        </w:tc>
      </w:tr>
    </w:tbl>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A">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D">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E">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F">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0">
            <w:pPr>
              <w:jc w:val="center"/>
              <w:rPr>
                <w:b w:val="1"/>
              </w:rPr>
            </w:pPr>
            <w:r w:rsidDel="00000000" w:rsidR="00000000" w:rsidRPr="00000000">
              <w:rPr>
                <w:b w:val="1"/>
                <w:rtl w:val="0"/>
              </w:rPr>
              <w:t xml:space="preserve">3</w:t>
            </w:r>
          </w:p>
        </w:tc>
        <w:tc>
          <w:tcPr/>
          <w:p w:rsidR="00000000" w:rsidDel="00000000" w:rsidP="00000000" w:rsidRDefault="00000000" w:rsidRPr="00000000" w14:paraId="00000401">
            <w:pPr>
              <w:jc w:val="center"/>
              <w:rPr>
                <w:b w:val="1"/>
              </w:rPr>
            </w:pPr>
            <w:r w:rsidDel="00000000" w:rsidR="00000000" w:rsidRPr="00000000">
              <w:rPr>
                <w:b w:val="1"/>
                <w:rtl w:val="0"/>
              </w:rPr>
              <w:t xml:space="preserve">5</w:t>
            </w:r>
          </w:p>
        </w:tc>
        <w:tc>
          <w:tcPr/>
          <w:p w:rsidR="00000000" w:rsidDel="00000000" w:rsidP="00000000" w:rsidRDefault="00000000" w:rsidRPr="00000000" w14:paraId="00000402">
            <w:pPr>
              <w:jc w:val="center"/>
              <w:rPr>
                <w:b w:val="1"/>
              </w:rPr>
            </w:pPr>
            <w:r w:rsidDel="00000000" w:rsidR="00000000" w:rsidRPr="00000000">
              <w:rPr>
                <w:b w:val="1"/>
                <w:rtl w:val="0"/>
              </w:rPr>
              <w:t xml:space="preserve">7</w:t>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sectPr>
          <w:headerReference r:id="rId16" w:type="first"/>
          <w:footerReference r:id="rId17"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1560"/>
        <w:gridCol w:w="2625"/>
        <w:gridCol w:w="2460"/>
        <w:gridCol w:w="2760"/>
        <w:gridCol w:w="3975"/>
        <w:tblGridChange w:id="0">
          <w:tblGrid>
            <w:gridCol w:w="2145"/>
            <w:gridCol w:w="1560"/>
            <w:gridCol w:w="2625"/>
            <w:gridCol w:w="2460"/>
            <w:gridCol w:w="2760"/>
            <w:gridCol w:w="3975"/>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9">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E">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F">
            <w:pPr>
              <w:ind w:left="566.9291338582677" w:firstLine="0"/>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1">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7">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A">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D">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0">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3">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A">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1">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6">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9">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F">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6">
            <w:pPr>
              <w:jc w:val="center"/>
              <w:rPr>
                <w:rFonts w:ascii="Aptos" w:cs="Aptos" w:eastAsia="Aptos" w:hAnsi="Aptos"/>
                <w:u w:val="single"/>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C">
            <w:pPr>
              <w:jc w:val="center"/>
              <w:rPr>
                <w:rFonts w:ascii="Aptos" w:cs="Aptos" w:eastAsia="Aptos" w:hAnsi="Aptos"/>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D">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0">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3">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9">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C">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F">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5">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B">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1">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4">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7">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D">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4">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B">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1">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7">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A">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B">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E">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4">
            <w:pPr>
              <w:jc w:val="center"/>
              <w:rPr>
                <w:rFonts w:ascii="Aptos" w:cs="Aptos" w:eastAsia="Aptos" w:hAnsi="Aptos"/>
                <w:u w:val="single"/>
              </w:rPr>
            </w:pPr>
            <w:hyperlink r:id="rId4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7">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8">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C">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6">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7">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8">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A">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footer" Target="footer1.xml"/><Relationship Id="rId39" Type="http://schemas.openxmlformats.org/officeDocument/2006/relationships/hyperlink" Target="http://www.sercotec.cl/contacto" TargetMode="External"/><Relationship Id="rId16" Type="http://schemas.openxmlformats.org/officeDocument/2006/relationships/header" Target="head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6FjQHqdkgPfxQcWVwi/saGTN9Q==">CgMxLjAyDmguM3dnZmZyOTZpeDF4Mg5oLjZreXYyc29heW1jYzIOaC5iaXZ3Z3VjeDFiM3QyCWguM3pueXNoNzIJaC4xZm9iOXRlMg5oLm5qbHN4bnM5c3o3OTIOaC44MXFwcGdjaDg0bDUyDmgueHpzbHByM2M1OG1hMghoLmdqZGd4czIOaC5rbTB5aHV0b3FsM3oyDmgueHF3bnB1bGRobzdvMg5oLmhybjRuaW52cW96cTIOaC53Yjh6MzVha2d3MmgyDmgua2hja2tjdGJ3dm50Mg5oLjk0NWRoMGFiN252YTIOaC5zMHlwMzl3MWxram8yDWguaWFvbzhtOTZuankyDmguMTB3ZnRsdW5ndzVnMg5oLm1ndTUycGY1eG5yZTIJaC4zMGowemxsOAByITFjNTJTeGhRVGROTUxMd3FSenI5ZjladDVsNUJFZU1L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